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教学设计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考题分析</w:t>
      </w:r>
    </w:p>
    <w:p>
      <w:pPr>
        <w:pageBreakBefore w:val="0"/>
        <w:wordWrap w:val="0"/>
        <w:spacing w:before="0" w:after="0" w:line="280" w:lineRule="atLeast"/>
        <w:ind w:left="140" w:right="100" w:firstLine="420"/>
        <w:jc w:val="both"/>
        <w:textAlignment w:val="baseline"/>
        <w:rPr>
          <w:rFonts w:hint="eastAsia"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题目要求</w:t>
      </w:r>
      <w:r>
        <w:rPr>
          <w:rFonts w:hint="eastAsia" w:ascii="Times New Roman" w:hAnsi="Times New Roman" w:eastAsia="宋体" w:cs="Times New Roman"/>
          <w:bCs/>
          <w:szCs w:val="21"/>
        </w:rPr>
        <w:t>李华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给</w:t>
      </w:r>
      <w:r>
        <w:rPr>
          <w:rFonts w:hint="eastAsia" w:ascii="Times New Roman" w:hAnsi="Times New Roman" w:eastAsia="宋体" w:cs="Times New Roman"/>
          <w:bCs/>
          <w:szCs w:val="21"/>
        </w:rPr>
        <w:t>现就读于北京一所中学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Cs/>
          <w:szCs w:val="21"/>
        </w:rPr>
        <w:t>英国笔友Peter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写一封推荐信</w:t>
      </w:r>
      <w:r>
        <w:rPr>
          <w:rFonts w:hint="eastAsia" w:ascii="Times New Roman" w:hAnsi="Times New Roman" w:eastAsia="宋体" w:cs="Times New Roman"/>
          <w:bCs/>
          <w:szCs w:val="21"/>
        </w:rPr>
        <w:t>。该校近期将组织一次实践活动，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有两个方案，一个是</w:t>
      </w:r>
      <w:r>
        <w:rPr>
          <w:rFonts w:hint="eastAsia" w:ascii="Times New Roman" w:hAnsi="Times New Roman" w:eastAsia="宋体" w:cs="Times New Roman"/>
          <w:bCs/>
          <w:szCs w:val="21"/>
        </w:rPr>
        <w:t>前往一所小学担任助教，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另一个是</w:t>
      </w:r>
      <w:r>
        <w:rPr>
          <w:rFonts w:hint="eastAsia" w:ascii="Times New Roman" w:hAnsi="Times New Roman" w:eastAsia="宋体" w:cs="Times New Roman"/>
          <w:bCs/>
          <w:szCs w:val="21"/>
        </w:rPr>
        <w:t>去一家中餐馆研习烹饪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而回复的信件</w:t>
      </w:r>
      <w:r>
        <w:rPr>
          <w:rFonts w:hint="eastAsia" w:ascii="Times New Roman" w:hAnsi="Times New Roman" w:eastAsia="宋体" w:cs="Times New Roman"/>
          <w:bCs/>
          <w:szCs w:val="21"/>
        </w:rPr>
        <w:t>内容包括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</w:rPr>
        <w:t>推荐一个方案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并说明</w:t>
      </w:r>
      <w:r>
        <w:rPr>
          <w:rFonts w:hint="eastAsia" w:ascii="Times New Roman" w:hAnsi="Times New Roman" w:eastAsia="宋体" w:cs="Times New Roman"/>
          <w:bCs/>
          <w:szCs w:val="21"/>
        </w:rPr>
        <w:t>理由。</w:t>
      </w:r>
    </w:p>
    <w:p>
      <w:pPr>
        <w:pageBreakBefore w:val="0"/>
        <w:wordWrap w:val="0"/>
        <w:spacing w:before="0" w:after="0" w:line="280" w:lineRule="atLeast"/>
        <w:ind w:left="140" w:right="100" w:firstLine="420"/>
        <w:jc w:val="both"/>
        <w:textAlignment w:val="baseline"/>
        <w:rPr>
          <w:rFonts w:hint="eastAsia"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回复应聚焦于三点关键任务：首先，开篇需礼貌回应 Peter 的询问，自然引出推荐；其次，必须明确选择“小学助教”或“中餐馆烹饪”其中一项；最后，阐述推荐理由时，理由需具体、合理并与所选方案紧密相关。例如，若推荐助教，理由可围绕锻炼沟通能力、深入了解中国教育文化展开；若推荐研习烹饪，则可强调中华饮食文化的实践乐趣与独特体验。最终，信件需以友好结尾完成，做到推荐清晰、理由充分、语言简洁得体，有效完成题目设定的交际目标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设计思路</w:t>
      </w:r>
    </w:p>
    <w:p>
      <w:pPr>
        <w:ind w:firstLine="420" w:firstLineChars="200"/>
        <w:rPr>
          <w:rFonts w:hint="default" w:ascii="Times New Roman" w:hAnsi="Times New Roman" w:eastAsia="宋体" w:cs="Times New Roman"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本次课程设计主要关注学生写作的思维过程，解决学生在实际思考及写作过程中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可能</w:t>
      </w:r>
      <w:r>
        <w:rPr>
          <w:rFonts w:hint="eastAsia" w:ascii="Times New Roman" w:hAnsi="Times New Roman" w:eastAsia="宋体" w:cs="Times New Roman"/>
          <w:bCs/>
          <w:szCs w:val="21"/>
        </w:rPr>
        <w:t>存在的难点</w:t>
      </w:r>
      <w:r>
        <w:rPr>
          <w:rFonts w:hint="eastAsia" w:ascii="Times New Roman" w:hAnsi="Times New Roman" w:eastAsia="宋体" w:cs="Times New Roman"/>
          <w:bCs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即如何多角度全面分析两个实践活动的选择原因。</w:t>
      </w:r>
    </w:p>
    <w:p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objectives</w:t>
      </w:r>
    </w:p>
    <w:p>
      <w:pPr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By the end of the class, students will be able to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Learn the structure of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 composition</w:t>
      </w:r>
      <w:r>
        <w:rPr>
          <w:rFonts w:hint="eastAsia" w:ascii="Times New Roman" w:hAnsi="Times New Roman" w:eastAsia="宋体" w:cs="Times New Roman"/>
          <w:bCs/>
          <w:szCs w:val="21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 xml:space="preserve">Solve the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specific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difficulties in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this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composition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Figure out how to write an persuasive text.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Enhance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 d</w:t>
      </w:r>
      <w:r>
        <w:rPr>
          <w:rFonts w:ascii="Times New Roman" w:hAnsi="Times New Roman" w:eastAsia="宋体" w:cs="Times New Roman"/>
          <w:bCs/>
          <w:szCs w:val="21"/>
        </w:rPr>
        <w:t xml:space="preserve">ivergence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and critical </w:t>
      </w:r>
      <w:r>
        <w:rPr>
          <w:rFonts w:hint="eastAsia" w:ascii="Times New Roman" w:hAnsi="Times New Roman" w:eastAsia="宋体" w:cs="Times New Roman"/>
          <w:bCs/>
          <w:szCs w:val="21"/>
        </w:rPr>
        <w:t>t</w:t>
      </w:r>
      <w:r>
        <w:rPr>
          <w:rFonts w:ascii="Times New Roman" w:hAnsi="Times New Roman" w:eastAsia="宋体" w:cs="Times New Roman"/>
          <w:bCs/>
          <w:szCs w:val="21"/>
        </w:rPr>
        <w:t>hinking</w:t>
      </w:r>
      <w:r>
        <w:rPr>
          <w:rFonts w:hint="eastAsia" w:ascii="Times New Roman" w:hAnsi="Times New Roman" w:eastAsia="宋体" w:cs="Times New Roman"/>
          <w:bCs/>
          <w:szCs w:val="21"/>
        </w:rPr>
        <w:t xml:space="preserve">.  </w:t>
      </w:r>
    </w:p>
    <w:p>
      <w:pPr>
        <w:pStyle w:val="8"/>
        <w:numPr>
          <w:ilvl w:val="0"/>
          <w:numId w:val="2"/>
        </w:numPr>
        <w:ind w:firstLineChars="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Pay more attention to the logic,topic when writing.</w:t>
      </w:r>
    </w:p>
    <w:p>
      <w:pPr>
        <w:pStyle w:val="8"/>
        <w:numPr>
          <w:ilvl w:val="0"/>
          <w:numId w:val="1"/>
        </w:numPr>
        <w:ind w:firstLineChars="0"/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Teaching procedures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Lead-in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Have you ever participated in some practical activities?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Which one appeals to you most? Why?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Construct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Cs/>
          <w:szCs w:val="21"/>
          <w:lang w:val="en-US" w:eastAsia="zh-CN"/>
        </w:rPr>
        <w:t>hat should be included in each part ?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 xml:space="preserve">Use the mind map to construct the article. </w:t>
      </w:r>
    </w:p>
    <w:p>
      <w:pP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Brainstorm</w:t>
      </w:r>
    </w:p>
    <w:p>
      <w:pPr>
        <w:rPr>
          <w:rFonts w:hint="default" w:ascii="Times New Roman" w:hAnsi="Times New Roman" w:eastAsia="宋体" w:cs="Times New Roman"/>
          <w:b w:val="0"/>
          <w:bCs w:val="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Cs w:val="21"/>
          <w:lang w:val="en-US" w:eastAsia="zh-CN"/>
        </w:rPr>
        <w:t>Explore and analyze the interest and benefits.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 Sample writing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Write and appreciate</w:t>
      </w:r>
    </w:p>
    <w:p>
      <w:pPr>
        <w:rPr>
          <w:rFonts w:hint="default" w:ascii="Times New Roman" w:hAnsi="Times New Roman" w:eastAsia="宋体" w:cs="Times New Roman"/>
          <w:b/>
          <w:bCs/>
          <w:szCs w:val="21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Step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Accumulate</w:t>
      </w:r>
    </w:p>
    <w:p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422A2"/>
    <w:multiLevelType w:val="multilevel"/>
    <w:tmpl w:val="25B422A2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E111E2"/>
    <w:multiLevelType w:val="multilevel"/>
    <w:tmpl w:val="54E111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docVars>
    <w:docVar w:name="commondata" w:val="eyJoZGlkIjoiNGYyMjg4ZGQzMWM2MDJjNTNhYjBlNjU0Y2VkMzg5NzYifQ=="/>
  </w:docVars>
  <w:rsids>
    <w:rsidRoot w:val="005F68D7"/>
    <w:rsid w:val="001834A3"/>
    <w:rsid w:val="002448A4"/>
    <w:rsid w:val="002A21D6"/>
    <w:rsid w:val="0035510E"/>
    <w:rsid w:val="0058659F"/>
    <w:rsid w:val="00597086"/>
    <w:rsid w:val="005F68D7"/>
    <w:rsid w:val="00AB5031"/>
    <w:rsid w:val="00CC6755"/>
    <w:rsid w:val="00DE43ED"/>
    <w:rsid w:val="00F07704"/>
    <w:rsid w:val="00FE4104"/>
    <w:rsid w:val="02310B1C"/>
    <w:rsid w:val="061816F7"/>
    <w:rsid w:val="09010A1F"/>
    <w:rsid w:val="094706B4"/>
    <w:rsid w:val="09F935EE"/>
    <w:rsid w:val="0AA7304A"/>
    <w:rsid w:val="0ED54B1A"/>
    <w:rsid w:val="12517826"/>
    <w:rsid w:val="12D76496"/>
    <w:rsid w:val="1BEF1EE3"/>
    <w:rsid w:val="1CB515F6"/>
    <w:rsid w:val="1D6D1ED1"/>
    <w:rsid w:val="21507B40"/>
    <w:rsid w:val="28043F1E"/>
    <w:rsid w:val="29C77C8B"/>
    <w:rsid w:val="2A1D5FB5"/>
    <w:rsid w:val="2A9211C9"/>
    <w:rsid w:val="333A23FE"/>
    <w:rsid w:val="33E10ACB"/>
    <w:rsid w:val="34CD15CF"/>
    <w:rsid w:val="34F12F90"/>
    <w:rsid w:val="3589141A"/>
    <w:rsid w:val="382D2531"/>
    <w:rsid w:val="386C3059"/>
    <w:rsid w:val="3DB50FFF"/>
    <w:rsid w:val="3E1F291C"/>
    <w:rsid w:val="3EDF3FD5"/>
    <w:rsid w:val="48311B63"/>
    <w:rsid w:val="55E37A32"/>
    <w:rsid w:val="563034C0"/>
    <w:rsid w:val="5DAF73C1"/>
    <w:rsid w:val="5F245B8C"/>
    <w:rsid w:val="65E87702"/>
    <w:rsid w:val="6850354E"/>
    <w:rsid w:val="68D45F2D"/>
    <w:rsid w:val="69D75959"/>
    <w:rsid w:val="6CFE7A1D"/>
    <w:rsid w:val="6D5533B5"/>
    <w:rsid w:val="6D8C327A"/>
    <w:rsid w:val="6FCF744E"/>
    <w:rsid w:val="743D707D"/>
    <w:rsid w:val="7831514A"/>
    <w:rsid w:val="7A326F58"/>
    <w:rsid w:val="7A8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6">
    <w:name w:val="Strong"/>
    <w:basedOn w:val="5"/>
    <w:qFormat/>
    <w:uiPriority w:val="22"/>
    <w:rPr>
      <w:b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1245</Characters>
  <Lines>10</Lines>
  <Paragraphs>2</Paragraphs>
  <TotalTime>0</TotalTime>
  <ScaleCrop>false</ScaleCrop>
  <LinksUpToDate>false</LinksUpToDate>
  <CharactersWithSpaces>1394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2023-04-13T07:04:00Z</dcterms:created>
  <dc:creator>HPPC</dc:creator>
  <cp:lastModifiedBy>Wiesen</cp:lastModifiedBy>
  <dcterms:modified xsi:type="dcterms:W3CDTF">2025-12-27T14:06:12Z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0B043A786B0640D5AD5C57D53D580712_12</vt:lpwstr>
  </property>
  <property fmtid="{D5CDD505-2E9C-101B-9397-08002B2CF9AE}" pid="4" name="KSOTemplateDocerSaveRecord">
    <vt:lpwstr>eyJoZGlkIjoiNGYyMjg4ZGQzMWM2MDJjNTNhYjBlNjU0Y2VkMzg5NzYiLCJ1c2VySWQiOiI0MjExMDM4NjMifQ==</vt:lpwstr>
  </property>
</Properties>
</file>